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609" w:rsidRPr="00465609" w:rsidRDefault="00465609" w:rsidP="00465609">
      <w:pPr>
        <w:spacing w:after="0" w:line="279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Оценочный лист</w:t>
      </w:r>
      <w:r w:rsidRPr="00465609">
        <w:rPr>
          <w:b/>
          <w:sz w:val="32"/>
          <w:szCs w:val="32"/>
        </w:rPr>
        <w:t>:</w:t>
      </w:r>
    </w:p>
    <w:p w:rsidR="00465609" w:rsidRPr="00465609" w:rsidRDefault="00465609" w:rsidP="00465609">
      <w:pPr>
        <w:ind w:left="703" w:right="47"/>
        <w:rPr>
          <w:sz w:val="28"/>
          <w:szCs w:val="28"/>
        </w:rPr>
      </w:pPr>
      <w:r w:rsidRPr="00465609">
        <w:rPr>
          <w:sz w:val="28"/>
          <w:szCs w:val="28"/>
        </w:rPr>
        <w:t xml:space="preserve">Дата проведения проверки:  </w:t>
      </w:r>
    </w:p>
    <w:p w:rsidR="00465609" w:rsidRPr="00465609" w:rsidRDefault="00465609" w:rsidP="00465609">
      <w:pPr>
        <w:ind w:left="703" w:right="47"/>
        <w:rPr>
          <w:sz w:val="28"/>
          <w:szCs w:val="28"/>
        </w:rPr>
      </w:pPr>
      <w:r w:rsidRPr="00465609">
        <w:rPr>
          <w:sz w:val="28"/>
          <w:szCs w:val="28"/>
        </w:rPr>
        <w:t xml:space="preserve">Инициативная группа, проводившая проверку: </w:t>
      </w:r>
      <w:bookmarkStart w:id="0" w:name="_GoBack"/>
      <w:bookmarkEnd w:id="0"/>
    </w:p>
    <w:p w:rsidR="00465609" w:rsidRPr="00465609" w:rsidRDefault="00465609" w:rsidP="00465609">
      <w:pPr>
        <w:ind w:left="703" w:right="47"/>
        <w:rPr>
          <w:sz w:val="28"/>
          <w:szCs w:val="28"/>
        </w:rPr>
      </w:pPr>
    </w:p>
    <w:tbl>
      <w:tblPr>
        <w:tblStyle w:val="TableGrid"/>
        <w:tblW w:w="9609" w:type="dxa"/>
        <w:tblInd w:w="-108" w:type="dxa"/>
        <w:tblCellMar>
          <w:top w:w="7" w:type="dxa"/>
          <w:left w:w="10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674"/>
        <w:gridCol w:w="7800"/>
        <w:gridCol w:w="1135"/>
      </w:tblGrid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Вопрос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101" w:firstLine="0"/>
              <w:jc w:val="left"/>
            </w:pPr>
            <w:r>
              <w:rPr>
                <w:b/>
              </w:rPr>
              <w:t xml:space="preserve">Да/нет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Имеется ли в организации меню?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А) да, для всех возрастных групп и режимов функционирования организации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Б) да, но без учета возрастных групп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В) 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Вывешено ли цикличное меню для ознакомления родителей и детей?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А) 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Б) 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</w:pPr>
            <w:r>
              <w:t xml:space="preserve">Вывешено ли ежедневное меню в удобном для ознакомления родителей и детей месте?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А) 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Б) 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В меню отсутствуют повторы блюд?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А) да, по всем дням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Б) нет, имеются повторы в смежные дни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right="58" w:firstLine="0"/>
              <w:jc w:val="center"/>
            </w:pPr>
            <w:r>
              <w:t xml:space="preserve">5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В меню отсутствуют запрещенные блюда и продукты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А) да, по всем дням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Б) нет, имеются повторы в смежные дни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right="58" w:firstLine="0"/>
              <w:jc w:val="center"/>
            </w:pPr>
            <w:r>
              <w:t xml:space="preserve">6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</w:pPr>
            <w:r>
              <w:t xml:space="preserve">Соответствует ли регламентированное цикличным меню количество приемов пищи режиму функционирования организации?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А) 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Б) 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right="58" w:firstLine="0"/>
              <w:jc w:val="center"/>
            </w:pPr>
            <w:r>
              <w:t xml:space="preserve">7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Есть ли в организации приказ о создании и порядке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комиссии?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А) 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Б) 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right="58" w:firstLine="0"/>
              <w:jc w:val="center"/>
            </w:pPr>
            <w:r>
              <w:t xml:space="preserve">8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От всех ли партий приготовленных блюд снимается бракераж?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А) 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Б) 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right="58" w:firstLine="0"/>
              <w:jc w:val="center"/>
            </w:pPr>
            <w:r>
              <w:t xml:space="preserve">9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1" w:line="238" w:lineRule="auto"/>
              <w:ind w:left="0" w:firstLine="0"/>
            </w:pPr>
            <w: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 (за период не менее месяца </w:t>
            </w:r>
          </w:p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)?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А) 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Б) 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right="58" w:firstLine="0"/>
              <w:jc w:val="center"/>
            </w:pPr>
            <w:r>
              <w:t xml:space="preserve">10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</w:pPr>
            <w:r>
              <w:t>Созданы ли условия для организации питания детей с</w:t>
            </w:r>
            <w:r>
              <w:t xml:space="preserve"> учетом особенностей здоровья (</w:t>
            </w:r>
            <w:r>
              <w:t xml:space="preserve">сахарный диабет, пищевые аллергии)?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А) 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Б) 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right="58" w:firstLine="0"/>
              <w:jc w:val="center"/>
            </w:pPr>
            <w:r>
              <w:t xml:space="preserve">11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Проводится ли уборка помещений после каждого приема пищи?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А) 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Б) 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right="58" w:firstLine="0"/>
              <w:jc w:val="center"/>
            </w:pPr>
            <w:r>
              <w:lastRenderedPageBreak/>
              <w:t xml:space="preserve">12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</w:pPr>
            <w:r>
              <w:t xml:space="preserve">Качественно ли проведена уборка помещений для приема пищи на момент работы комиссии?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А) 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Б) 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right="58" w:firstLine="0"/>
              <w:jc w:val="center"/>
            </w:pPr>
            <w:r>
              <w:t xml:space="preserve">13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</w:pPr>
            <w:r>
              <w:t xml:space="preserve">Обнаруживались ли в помещениях для приема пищи насекомые, грызуны и следы их жизнедеятельности?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А) 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Б) 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right="55" w:firstLine="0"/>
              <w:jc w:val="center"/>
            </w:pPr>
            <w:r>
              <w:t xml:space="preserve">14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Созданы ли условия для соблюдения детьми правил личной гигиены?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А) 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Б) 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right="55" w:firstLine="0"/>
              <w:jc w:val="center"/>
            </w:pPr>
            <w:r>
              <w:t xml:space="preserve">15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Выявлялись ли замечания к соблюдению детьми правил личной гигиены?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А) 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Б) 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right="55" w:firstLine="0"/>
              <w:jc w:val="center"/>
            </w:pPr>
            <w:r>
              <w:t xml:space="preserve">16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Выявлялись ли при сравнении реализуемого меню с утвержденным меню факты исключения отдельных блюд из меню?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А) 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Б) 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right="55" w:firstLine="0"/>
              <w:jc w:val="center"/>
            </w:pPr>
            <w:r>
              <w:t xml:space="preserve">17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Имели ли факты выдачи детям остывшей пищи?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А) 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65609" w:rsidTr="00E831E5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Б) 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09" w:rsidRDefault="00465609" w:rsidP="00E831E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465609" w:rsidRDefault="00465609" w:rsidP="00465609">
      <w:pPr>
        <w:spacing w:after="0" w:line="259" w:lineRule="auto"/>
        <w:ind w:left="0" w:right="8925" w:firstLine="0"/>
        <w:jc w:val="right"/>
      </w:pPr>
      <w:r>
        <w:t xml:space="preserve"> </w:t>
      </w:r>
    </w:p>
    <w:p w:rsidR="00465609" w:rsidRDefault="00465609" w:rsidP="00465609">
      <w:pPr>
        <w:spacing w:after="0" w:line="259" w:lineRule="auto"/>
        <w:ind w:left="0" w:right="8925" w:firstLine="0"/>
        <w:jc w:val="right"/>
      </w:pPr>
      <w:r>
        <w:t xml:space="preserve"> </w:t>
      </w:r>
    </w:p>
    <w:p w:rsidR="00465609" w:rsidRDefault="00465609" w:rsidP="00465609">
      <w:pPr>
        <w:spacing w:after="0" w:line="259" w:lineRule="auto"/>
        <w:ind w:left="0" w:right="8925" w:firstLine="0"/>
        <w:jc w:val="right"/>
      </w:pPr>
      <w:r>
        <w:t xml:space="preserve"> </w:t>
      </w:r>
    </w:p>
    <w:p w:rsidR="004A3CE7" w:rsidRDefault="004A3CE7"/>
    <w:sectPr w:rsidR="004A3CE7" w:rsidSect="0046560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09"/>
    <w:rsid w:val="00465609"/>
    <w:rsid w:val="004A3CE7"/>
    <w:rsid w:val="00567B3D"/>
    <w:rsid w:val="007B4264"/>
    <w:rsid w:val="00812CB5"/>
    <w:rsid w:val="00F8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13736-2C1A-484C-951D-0F730966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609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6560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2021-04-29T06:52:00Z</dcterms:created>
  <dcterms:modified xsi:type="dcterms:W3CDTF">2021-04-29T06:54:00Z</dcterms:modified>
</cp:coreProperties>
</file>